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E4" w:rsidRDefault="003B03E4" w:rsidP="003B03E4">
      <w:pPr>
        <w:jc w:val="center"/>
        <w:rPr>
          <w:b/>
          <w:bCs/>
          <w:color w:val="000000"/>
          <w:sz w:val="28"/>
        </w:rPr>
      </w:pPr>
      <w:r w:rsidRPr="002A0E97">
        <w:rPr>
          <w:b/>
          <w:bCs/>
          <w:noProof/>
          <w:color w:val="000000"/>
          <w:sz w:val="28"/>
        </w:rPr>
        <w:drawing>
          <wp:inline distT="0" distB="0" distL="0" distR="0" wp14:anchorId="3DC8C2F7" wp14:editId="59EC5BB0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E4" w:rsidRPr="003B03E4" w:rsidRDefault="003B03E4" w:rsidP="003B03E4">
      <w:pPr>
        <w:jc w:val="center"/>
        <w:rPr>
          <w:b/>
          <w:bCs/>
          <w:color w:val="000000"/>
          <w:sz w:val="16"/>
          <w:szCs w:val="16"/>
        </w:rPr>
      </w:pPr>
    </w:p>
    <w:p w:rsidR="003B03E4" w:rsidRPr="00757FEA" w:rsidRDefault="003B03E4" w:rsidP="003B03E4">
      <w:pPr>
        <w:jc w:val="center"/>
        <w:rPr>
          <w:b/>
          <w:sz w:val="28"/>
          <w:szCs w:val="28"/>
        </w:rPr>
      </w:pPr>
      <w:r w:rsidRPr="00757FEA">
        <w:rPr>
          <w:b/>
          <w:sz w:val="28"/>
          <w:szCs w:val="28"/>
        </w:rPr>
        <w:t>МЕСТНАЯ АДМИНИСТРАЦИЯ</w:t>
      </w:r>
    </w:p>
    <w:p w:rsidR="003B03E4" w:rsidRPr="005E7945" w:rsidRDefault="003B03E4" w:rsidP="003B03E4">
      <w:pPr>
        <w:jc w:val="center"/>
        <w:rPr>
          <w:b/>
          <w:sz w:val="28"/>
          <w:szCs w:val="28"/>
        </w:rPr>
      </w:pPr>
      <w:r w:rsidRPr="005E7945">
        <w:rPr>
          <w:b/>
          <w:sz w:val="28"/>
          <w:szCs w:val="28"/>
        </w:rPr>
        <w:t>ВНУТРИГОРОДСКОГО МУНИЦИПАЛЬНОГО ОБРАЗОВАНИЯ</w:t>
      </w:r>
    </w:p>
    <w:p w:rsidR="003B03E4" w:rsidRPr="005E7945" w:rsidRDefault="003B03E4" w:rsidP="003B03E4">
      <w:pPr>
        <w:jc w:val="center"/>
        <w:rPr>
          <w:b/>
          <w:sz w:val="28"/>
          <w:szCs w:val="28"/>
        </w:rPr>
      </w:pPr>
      <w:r w:rsidRPr="005E7945">
        <w:rPr>
          <w:b/>
          <w:sz w:val="28"/>
          <w:szCs w:val="28"/>
        </w:rPr>
        <w:t>ГОРОДА СЕВАСТОПОЛЯ</w:t>
      </w:r>
    </w:p>
    <w:p w:rsidR="003B03E4" w:rsidRDefault="003B03E4" w:rsidP="003B03E4">
      <w:pPr>
        <w:jc w:val="center"/>
        <w:rPr>
          <w:b/>
          <w:sz w:val="28"/>
          <w:szCs w:val="28"/>
        </w:rPr>
      </w:pPr>
      <w:r w:rsidRPr="005E7945">
        <w:rPr>
          <w:b/>
          <w:sz w:val="28"/>
          <w:szCs w:val="28"/>
        </w:rPr>
        <w:t>ГАГАРИНСКИЙ МУНИЦИПАЛЬНЫЙ ОКРУГ</w:t>
      </w:r>
    </w:p>
    <w:p w:rsidR="00F86A35" w:rsidRPr="008031D5" w:rsidRDefault="00F86A35" w:rsidP="00F86A35">
      <w:pPr>
        <w:jc w:val="center"/>
        <w:rPr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42D21" wp14:editId="4E341DC9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CBAE6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" strokecolor="windowTex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776D8" wp14:editId="5C47199A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4DFCE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910873" w:rsidRPr="00823894" w:rsidRDefault="00910873" w:rsidP="003D3B96">
      <w:pPr>
        <w:spacing w:line="240" w:lineRule="atLeast"/>
        <w:jc w:val="center"/>
        <w:rPr>
          <w:b/>
        </w:rPr>
      </w:pPr>
    </w:p>
    <w:p w:rsidR="00F0308B" w:rsidRPr="003D3B96" w:rsidRDefault="003D3B96" w:rsidP="003D3B96">
      <w:pPr>
        <w:spacing w:line="240" w:lineRule="atLeast"/>
        <w:jc w:val="center"/>
        <w:rPr>
          <w:b/>
          <w:sz w:val="28"/>
          <w:szCs w:val="28"/>
        </w:rPr>
      </w:pPr>
      <w:r w:rsidRPr="003D3B96">
        <w:rPr>
          <w:b/>
          <w:sz w:val="28"/>
          <w:szCs w:val="28"/>
        </w:rPr>
        <w:t>РАСПОРЯЖЕНИЕ</w:t>
      </w:r>
    </w:p>
    <w:p w:rsidR="00935E5E" w:rsidRDefault="00935E5E" w:rsidP="00F0308B">
      <w:pPr>
        <w:spacing w:line="240" w:lineRule="atLeast"/>
        <w:jc w:val="both"/>
      </w:pPr>
    </w:p>
    <w:p w:rsidR="00470E86" w:rsidRPr="00B51794" w:rsidRDefault="00470E86" w:rsidP="00F0308B">
      <w:pPr>
        <w:spacing w:line="240" w:lineRule="atLeast"/>
        <w:jc w:val="both"/>
      </w:pPr>
    </w:p>
    <w:p w:rsidR="00935E5E" w:rsidRPr="00F44618" w:rsidRDefault="00495D21" w:rsidP="00F0308B">
      <w:pPr>
        <w:spacing w:line="240" w:lineRule="atLeast"/>
        <w:jc w:val="both"/>
        <w:rPr>
          <w:b/>
          <w:sz w:val="28"/>
          <w:szCs w:val="28"/>
        </w:rPr>
      </w:pPr>
      <w:r w:rsidRPr="00B51794">
        <w:rPr>
          <w:b/>
          <w:sz w:val="28"/>
          <w:szCs w:val="28"/>
        </w:rPr>
        <w:t xml:space="preserve"> </w:t>
      </w:r>
      <w:r w:rsidR="004D700D" w:rsidRPr="00F44618">
        <w:rPr>
          <w:b/>
          <w:sz w:val="28"/>
          <w:szCs w:val="28"/>
        </w:rPr>
        <w:t>«</w:t>
      </w:r>
      <w:bookmarkStart w:id="0" w:name="_GoBack"/>
      <w:bookmarkEnd w:id="0"/>
      <w:r w:rsidR="00B826AD">
        <w:rPr>
          <w:b/>
          <w:sz w:val="28"/>
          <w:szCs w:val="28"/>
        </w:rPr>
        <w:t>27</w:t>
      </w:r>
      <w:r w:rsidR="004D700D" w:rsidRPr="00F44618">
        <w:rPr>
          <w:b/>
          <w:sz w:val="28"/>
          <w:szCs w:val="28"/>
        </w:rPr>
        <w:t>»</w:t>
      </w:r>
      <w:r w:rsidR="00C649F0" w:rsidRPr="00F44618">
        <w:rPr>
          <w:b/>
          <w:sz w:val="28"/>
          <w:szCs w:val="28"/>
        </w:rPr>
        <w:t xml:space="preserve"> </w:t>
      </w:r>
      <w:r w:rsidR="00B826AD">
        <w:rPr>
          <w:b/>
          <w:sz w:val="28"/>
          <w:szCs w:val="28"/>
        </w:rPr>
        <w:t xml:space="preserve">   апреля</w:t>
      </w:r>
      <w:r w:rsidR="001D7CB4">
        <w:rPr>
          <w:b/>
          <w:sz w:val="28"/>
          <w:szCs w:val="28"/>
        </w:rPr>
        <w:t xml:space="preserve">  </w:t>
      </w:r>
      <w:r w:rsidR="00465B0E">
        <w:rPr>
          <w:b/>
          <w:sz w:val="28"/>
          <w:szCs w:val="28"/>
        </w:rPr>
        <w:t xml:space="preserve"> </w:t>
      </w:r>
      <w:r w:rsidR="00F44618">
        <w:rPr>
          <w:b/>
          <w:sz w:val="28"/>
          <w:szCs w:val="28"/>
        </w:rPr>
        <w:t xml:space="preserve"> </w:t>
      </w:r>
      <w:r w:rsidR="00A14F81" w:rsidRPr="00F44618">
        <w:rPr>
          <w:b/>
          <w:sz w:val="28"/>
          <w:szCs w:val="28"/>
        </w:rPr>
        <w:t>20</w:t>
      </w:r>
      <w:r w:rsidR="00465B0E">
        <w:rPr>
          <w:b/>
          <w:sz w:val="28"/>
          <w:szCs w:val="28"/>
        </w:rPr>
        <w:t>22</w:t>
      </w:r>
      <w:r w:rsidR="005E64E6" w:rsidRPr="00F44618">
        <w:rPr>
          <w:b/>
          <w:sz w:val="28"/>
          <w:szCs w:val="28"/>
        </w:rPr>
        <w:t xml:space="preserve"> </w:t>
      </w:r>
      <w:r w:rsidR="00C649F0" w:rsidRPr="00F44618">
        <w:rPr>
          <w:b/>
          <w:sz w:val="28"/>
          <w:szCs w:val="28"/>
        </w:rPr>
        <w:t>г</w:t>
      </w:r>
      <w:r w:rsidR="005E64E6" w:rsidRPr="00F44618">
        <w:rPr>
          <w:b/>
          <w:sz w:val="28"/>
          <w:szCs w:val="28"/>
        </w:rPr>
        <w:t xml:space="preserve">.                          </w:t>
      </w:r>
      <w:r w:rsidRPr="00F44618">
        <w:rPr>
          <w:b/>
          <w:sz w:val="28"/>
          <w:szCs w:val="28"/>
        </w:rPr>
        <w:t xml:space="preserve">    </w:t>
      </w:r>
      <w:r w:rsidR="005E64E6" w:rsidRPr="00F44618">
        <w:rPr>
          <w:b/>
          <w:sz w:val="28"/>
          <w:szCs w:val="28"/>
        </w:rPr>
        <w:t xml:space="preserve"> </w:t>
      </w:r>
      <w:r w:rsidR="00F86A35" w:rsidRPr="00F44618">
        <w:rPr>
          <w:b/>
          <w:sz w:val="28"/>
          <w:szCs w:val="28"/>
        </w:rPr>
        <w:t xml:space="preserve">          </w:t>
      </w:r>
      <w:r w:rsidR="005E64E6" w:rsidRPr="00F44618">
        <w:rPr>
          <w:b/>
          <w:sz w:val="28"/>
          <w:szCs w:val="28"/>
        </w:rPr>
        <w:t xml:space="preserve">        </w:t>
      </w:r>
      <w:r w:rsidR="00F44618" w:rsidRPr="00F44618">
        <w:rPr>
          <w:b/>
          <w:sz w:val="28"/>
          <w:szCs w:val="28"/>
        </w:rPr>
        <w:t xml:space="preserve">        </w:t>
      </w:r>
      <w:r w:rsidR="0028687B">
        <w:rPr>
          <w:b/>
          <w:sz w:val="28"/>
          <w:szCs w:val="28"/>
        </w:rPr>
        <w:t xml:space="preserve">           </w:t>
      </w:r>
      <w:r w:rsidR="00F44618">
        <w:rPr>
          <w:b/>
          <w:sz w:val="28"/>
          <w:szCs w:val="28"/>
        </w:rPr>
        <w:t xml:space="preserve"> </w:t>
      </w:r>
      <w:r w:rsidR="00F44618" w:rsidRPr="00F44618">
        <w:rPr>
          <w:b/>
          <w:sz w:val="28"/>
          <w:szCs w:val="28"/>
        </w:rPr>
        <w:t xml:space="preserve"> </w:t>
      </w:r>
      <w:r w:rsidR="00F44618">
        <w:rPr>
          <w:b/>
          <w:sz w:val="28"/>
          <w:szCs w:val="28"/>
        </w:rPr>
        <w:t xml:space="preserve">   </w:t>
      </w:r>
      <w:r w:rsidR="005E64E6" w:rsidRPr="00F44618">
        <w:rPr>
          <w:b/>
          <w:sz w:val="28"/>
          <w:szCs w:val="28"/>
        </w:rPr>
        <w:t>№</w:t>
      </w:r>
      <w:r w:rsidR="004D700D" w:rsidRPr="00F44618">
        <w:rPr>
          <w:b/>
          <w:sz w:val="28"/>
          <w:szCs w:val="28"/>
        </w:rPr>
        <w:t xml:space="preserve"> </w:t>
      </w:r>
      <w:r w:rsidR="00F44618">
        <w:rPr>
          <w:b/>
          <w:sz w:val="28"/>
          <w:szCs w:val="28"/>
        </w:rPr>
        <w:t xml:space="preserve"> </w:t>
      </w:r>
      <w:r w:rsidR="00465B0E">
        <w:rPr>
          <w:b/>
          <w:sz w:val="28"/>
          <w:szCs w:val="28"/>
        </w:rPr>
        <w:t xml:space="preserve">  </w:t>
      </w:r>
      <w:r w:rsidR="00B826AD">
        <w:rPr>
          <w:b/>
          <w:sz w:val="28"/>
          <w:szCs w:val="28"/>
        </w:rPr>
        <w:t>43</w:t>
      </w:r>
      <w:r w:rsidR="00465B0E">
        <w:rPr>
          <w:b/>
          <w:sz w:val="28"/>
          <w:szCs w:val="28"/>
        </w:rPr>
        <w:t xml:space="preserve">      </w:t>
      </w:r>
    </w:p>
    <w:p w:rsidR="00101FD5" w:rsidRPr="00F44618" w:rsidRDefault="00101FD5" w:rsidP="00F0308B">
      <w:pPr>
        <w:spacing w:line="240" w:lineRule="atLeast"/>
        <w:jc w:val="both"/>
        <w:rPr>
          <w:b/>
          <w:sz w:val="28"/>
          <w:szCs w:val="28"/>
        </w:rPr>
      </w:pPr>
    </w:p>
    <w:p w:rsidR="00910873" w:rsidRPr="00B51794" w:rsidRDefault="00910873" w:rsidP="00F0308B">
      <w:pPr>
        <w:spacing w:line="240" w:lineRule="atLeast"/>
        <w:jc w:val="both"/>
        <w:rPr>
          <w:sz w:val="28"/>
          <w:szCs w:val="28"/>
          <w:u w:val="single"/>
        </w:rPr>
      </w:pPr>
    </w:p>
    <w:p w:rsidR="00935E5E" w:rsidRPr="00D2233E" w:rsidRDefault="005A03EF" w:rsidP="00F0308B">
      <w:pPr>
        <w:spacing w:line="240" w:lineRule="atLeast"/>
        <w:jc w:val="both"/>
        <w:rPr>
          <w:sz w:val="28"/>
          <w:szCs w:val="28"/>
        </w:rPr>
      </w:pPr>
      <w:r w:rsidRPr="00D2233E">
        <w:rPr>
          <w:sz w:val="28"/>
          <w:szCs w:val="28"/>
        </w:rPr>
        <w:t>О</w:t>
      </w:r>
      <w:r w:rsidR="00DA6EE1">
        <w:rPr>
          <w:sz w:val="28"/>
          <w:szCs w:val="28"/>
        </w:rPr>
        <w:t xml:space="preserve"> </w:t>
      </w:r>
      <w:r w:rsidR="000245DE">
        <w:rPr>
          <w:sz w:val="28"/>
          <w:szCs w:val="28"/>
        </w:rPr>
        <w:t>приостановлении</w:t>
      </w:r>
      <w:r w:rsidR="00DA6EE1">
        <w:rPr>
          <w:sz w:val="28"/>
          <w:szCs w:val="28"/>
        </w:rPr>
        <w:t xml:space="preserve"> распоряжения</w:t>
      </w:r>
      <w:r w:rsidR="009E6ADC" w:rsidRPr="00D2233E">
        <w:rPr>
          <w:sz w:val="28"/>
          <w:szCs w:val="28"/>
        </w:rPr>
        <w:t xml:space="preserve"> местной администрации</w:t>
      </w:r>
      <w:r w:rsidR="000D2984" w:rsidRPr="00D2233E">
        <w:rPr>
          <w:sz w:val="28"/>
          <w:szCs w:val="28"/>
        </w:rPr>
        <w:t xml:space="preserve"> </w:t>
      </w:r>
      <w:r w:rsidR="009E6ADC" w:rsidRPr="00D2233E">
        <w:rPr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 </w:t>
      </w:r>
      <w:r w:rsidR="000D2984" w:rsidRPr="00D2233E">
        <w:rPr>
          <w:sz w:val="28"/>
          <w:szCs w:val="28"/>
        </w:rPr>
        <w:t>от 2</w:t>
      </w:r>
      <w:r w:rsidR="00101FD5" w:rsidRPr="00D2233E">
        <w:rPr>
          <w:sz w:val="28"/>
          <w:szCs w:val="28"/>
        </w:rPr>
        <w:t>7</w:t>
      </w:r>
      <w:r w:rsidR="00465B0E">
        <w:rPr>
          <w:sz w:val="28"/>
          <w:szCs w:val="28"/>
        </w:rPr>
        <w:t xml:space="preserve"> декабря 2021</w:t>
      </w:r>
      <w:r w:rsidR="000D2984" w:rsidRPr="00D2233E">
        <w:rPr>
          <w:sz w:val="28"/>
          <w:szCs w:val="28"/>
        </w:rPr>
        <w:t xml:space="preserve"> г</w:t>
      </w:r>
      <w:r w:rsidR="009E6ADC" w:rsidRPr="00D2233E">
        <w:rPr>
          <w:sz w:val="28"/>
          <w:szCs w:val="28"/>
        </w:rPr>
        <w:t>.</w:t>
      </w:r>
      <w:r w:rsidR="000D2984" w:rsidRPr="00D2233E">
        <w:rPr>
          <w:sz w:val="28"/>
          <w:szCs w:val="28"/>
        </w:rPr>
        <w:t xml:space="preserve"> </w:t>
      </w:r>
      <w:r w:rsidR="00465B0E">
        <w:rPr>
          <w:sz w:val="28"/>
          <w:szCs w:val="28"/>
        </w:rPr>
        <w:t xml:space="preserve">№ 102                            </w:t>
      </w:r>
      <w:proofErr w:type="gramStart"/>
      <w:r w:rsidR="00465B0E">
        <w:rPr>
          <w:sz w:val="28"/>
          <w:szCs w:val="28"/>
        </w:rPr>
        <w:t xml:space="preserve">   «</w:t>
      </w:r>
      <w:proofErr w:type="gramEnd"/>
      <w:r w:rsidR="00465B0E">
        <w:rPr>
          <w:sz w:val="28"/>
          <w:szCs w:val="28"/>
        </w:rPr>
        <w:t xml:space="preserve"> Об утверждении Плана контро</w:t>
      </w:r>
      <w:r w:rsidR="003D5746">
        <w:rPr>
          <w:sz w:val="28"/>
          <w:szCs w:val="28"/>
        </w:rPr>
        <w:t>льных мероприятий  на 2022 год»</w:t>
      </w:r>
      <w:r w:rsidR="00465B0E">
        <w:rPr>
          <w:sz w:val="28"/>
          <w:szCs w:val="28"/>
        </w:rPr>
        <w:t xml:space="preserve">                      </w:t>
      </w:r>
      <w:r w:rsidR="009E6ADC" w:rsidRPr="00D2233E">
        <w:rPr>
          <w:sz w:val="28"/>
          <w:szCs w:val="28"/>
        </w:rPr>
        <w:t xml:space="preserve"> </w:t>
      </w:r>
    </w:p>
    <w:p w:rsidR="009F6359" w:rsidRDefault="009F6359" w:rsidP="0031302C">
      <w:pPr>
        <w:spacing w:line="240" w:lineRule="atLeast"/>
        <w:ind w:firstLine="709"/>
        <w:jc w:val="both"/>
        <w:rPr>
          <w:sz w:val="28"/>
          <w:szCs w:val="28"/>
        </w:rPr>
      </w:pPr>
    </w:p>
    <w:p w:rsidR="003D3B96" w:rsidRDefault="0031302C" w:rsidP="0031302C">
      <w:pPr>
        <w:spacing w:line="240" w:lineRule="atLeast"/>
        <w:ind w:firstLine="709"/>
        <w:jc w:val="both"/>
        <w:rPr>
          <w:sz w:val="28"/>
          <w:szCs w:val="28"/>
        </w:rPr>
      </w:pPr>
      <w:r w:rsidRPr="00D2233E">
        <w:rPr>
          <w:sz w:val="28"/>
          <w:szCs w:val="28"/>
        </w:rPr>
        <w:t xml:space="preserve">В </w:t>
      </w:r>
      <w:r w:rsidR="007761CF" w:rsidRPr="00D2233E">
        <w:rPr>
          <w:sz w:val="28"/>
          <w:szCs w:val="28"/>
        </w:rPr>
        <w:t>соответствии</w:t>
      </w:r>
      <w:r w:rsidRPr="00D2233E">
        <w:rPr>
          <w:sz w:val="28"/>
          <w:szCs w:val="28"/>
        </w:rPr>
        <w:t xml:space="preserve"> </w:t>
      </w:r>
      <w:r w:rsidR="007761CF" w:rsidRPr="00D2233E">
        <w:rPr>
          <w:sz w:val="28"/>
          <w:szCs w:val="28"/>
        </w:rPr>
        <w:t xml:space="preserve">с </w:t>
      </w:r>
      <w:r w:rsidR="00DC1817" w:rsidRPr="00D2233E">
        <w:rPr>
          <w:sz w:val="28"/>
          <w:szCs w:val="28"/>
        </w:rPr>
        <w:t>п</w:t>
      </w:r>
      <w:r w:rsidR="000245DE">
        <w:rPr>
          <w:sz w:val="28"/>
          <w:szCs w:val="28"/>
        </w:rPr>
        <w:t>ункта</w:t>
      </w:r>
      <w:r w:rsidRPr="00D2233E">
        <w:rPr>
          <w:sz w:val="28"/>
          <w:szCs w:val="28"/>
        </w:rPr>
        <w:t>м</w:t>
      </w:r>
      <w:r w:rsidR="000245DE">
        <w:rPr>
          <w:sz w:val="28"/>
          <w:szCs w:val="28"/>
        </w:rPr>
        <w:t>и</w:t>
      </w:r>
      <w:r w:rsidR="00DC1817" w:rsidRPr="00D2233E">
        <w:rPr>
          <w:sz w:val="28"/>
          <w:szCs w:val="28"/>
        </w:rPr>
        <w:t xml:space="preserve"> </w:t>
      </w:r>
      <w:r w:rsidR="000245DE">
        <w:rPr>
          <w:sz w:val="28"/>
          <w:szCs w:val="28"/>
        </w:rPr>
        <w:t>1, 4 п</w:t>
      </w:r>
      <w:r w:rsidR="00465B0E">
        <w:rPr>
          <w:sz w:val="28"/>
          <w:szCs w:val="28"/>
        </w:rPr>
        <w:t xml:space="preserve">остановления </w:t>
      </w:r>
      <w:r w:rsidR="00702B81">
        <w:rPr>
          <w:sz w:val="28"/>
          <w:szCs w:val="28"/>
        </w:rPr>
        <w:t xml:space="preserve">Правительства Российской </w:t>
      </w:r>
      <w:r w:rsidR="003D5746">
        <w:rPr>
          <w:sz w:val="28"/>
          <w:szCs w:val="28"/>
        </w:rPr>
        <w:t>Федерации от 14 апреля 2022</w:t>
      </w:r>
      <w:r w:rsidR="00702B81">
        <w:rPr>
          <w:sz w:val="28"/>
          <w:szCs w:val="28"/>
        </w:rPr>
        <w:t xml:space="preserve"> № 665 </w:t>
      </w:r>
      <w:proofErr w:type="gramStart"/>
      <w:r w:rsidR="00702B81">
        <w:rPr>
          <w:sz w:val="28"/>
          <w:szCs w:val="28"/>
        </w:rPr>
        <w:t xml:space="preserve">« </w:t>
      </w:r>
      <w:r w:rsidR="004C28D4">
        <w:rPr>
          <w:sz w:val="28"/>
          <w:szCs w:val="28"/>
        </w:rPr>
        <w:t>Об</w:t>
      </w:r>
      <w:proofErr w:type="gramEnd"/>
      <w:r w:rsidR="004C28D4">
        <w:rPr>
          <w:sz w:val="28"/>
          <w:szCs w:val="28"/>
        </w:rPr>
        <w:t xml:space="preserve"> </w:t>
      </w:r>
      <w:r w:rsidR="002340CD">
        <w:rPr>
          <w:sz w:val="28"/>
          <w:szCs w:val="28"/>
        </w:rPr>
        <w:t xml:space="preserve">особенностях осуществления </w:t>
      </w:r>
      <w:r w:rsidR="00702B81">
        <w:rPr>
          <w:sz w:val="28"/>
          <w:szCs w:val="28"/>
        </w:rPr>
        <w:t>в 2022 году государств</w:t>
      </w:r>
      <w:r w:rsidR="004C28D4">
        <w:rPr>
          <w:sz w:val="28"/>
          <w:szCs w:val="28"/>
        </w:rPr>
        <w:t>енного (</w:t>
      </w:r>
      <w:r w:rsidR="00702B81">
        <w:rPr>
          <w:sz w:val="28"/>
          <w:szCs w:val="28"/>
        </w:rPr>
        <w:t>муниципального</w:t>
      </w:r>
      <w:r w:rsidR="002340CD">
        <w:rPr>
          <w:sz w:val="28"/>
          <w:szCs w:val="28"/>
        </w:rPr>
        <w:t xml:space="preserve">) финансового контроля </w:t>
      </w:r>
      <w:r w:rsidR="00702B81">
        <w:rPr>
          <w:sz w:val="28"/>
          <w:szCs w:val="28"/>
        </w:rPr>
        <w:t>в отношении главных распорядителей (распорядителей) бюджетных средств, получателей бюджетных средств»:</w:t>
      </w:r>
    </w:p>
    <w:p w:rsidR="000245DE" w:rsidRPr="00D2233E" w:rsidRDefault="000245DE" w:rsidP="0031302C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22076E" w:rsidRPr="0022076E" w:rsidRDefault="006472F4" w:rsidP="000245DE">
      <w:pPr>
        <w:spacing w:line="240" w:lineRule="atLeast"/>
        <w:ind w:firstLine="709"/>
        <w:jc w:val="both"/>
        <w:rPr>
          <w:sz w:val="28"/>
          <w:szCs w:val="28"/>
        </w:rPr>
      </w:pPr>
      <w:r w:rsidRPr="00D2233E">
        <w:rPr>
          <w:sz w:val="28"/>
          <w:szCs w:val="28"/>
        </w:rPr>
        <w:t>1</w:t>
      </w:r>
      <w:r w:rsidR="003D5746">
        <w:rPr>
          <w:sz w:val="28"/>
          <w:szCs w:val="28"/>
        </w:rPr>
        <w:t>.Р</w:t>
      </w:r>
      <w:r w:rsidR="000245DE">
        <w:rPr>
          <w:sz w:val="28"/>
          <w:szCs w:val="28"/>
        </w:rPr>
        <w:t xml:space="preserve">аспоряжение </w:t>
      </w:r>
      <w:r w:rsidR="000245DE" w:rsidRPr="00D2233E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 от 27</w:t>
      </w:r>
      <w:r w:rsidR="000245DE">
        <w:rPr>
          <w:sz w:val="28"/>
          <w:szCs w:val="28"/>
        </w:rPr>
        <w:t xml:space="preserve"> декабря 2021</w:t>
      </w:r>
      <w:r w:rsidR="000245DE" w:rsidRPr="00D2233E">
        <w:rPr>
          <w:sz w:val="28"/>
          <w:szCs w:val="28"/>
        </w:rPr>
        <w:t xml:space="preserve"> г. </w:t>
      </w:r>
      <w:r w:rsidR="000245DE">
        <w:rPr>
          <w:sz w:val="28"/>
          <w:szCs w:val="28"/>
        </w:rPr>
        <w:t xml:space="preserve">№ 102 </w:t>
      </w:r>
      <w:proofErr w:type="gramStart"/>
      <w:r w:rsidR="000245DE">
        <w:rPr>
          <w:sz w:val="28"/>
          <w:szCs w:val="28"/>
        </w:rPr>
        <w:t>« Об</w:t>
      </w:r>
      <w:proofErr w:type="gramEnd"/>
      <w:r w:rsidR="000245DE">
        <w:rPr>
          <w:sz w:val="28"/>
          <w:szCs w:val="28"/>
        </w:rPr>
        <w:t xml:space="preserve"> утверждении Плана контрольных мероприятий  на 2022 год»</w:t>
      </w:r>
      <w:r w:rsidR="003D5746">
        <w:rPr>
          <w:sz w:val="28"/>
          <w:szCs w:val="28"/>
        </w:rPr>
        <w:t xml:space="preserve"> приостановить в срок до 01 января 2023 года.</w:t>
      </w:r>
    </w:p>
    <w:p w:rsidR="009675C2" w:rsidRPr="00D2233E" w:rsidRDefault="006472F4" w:rsidP="009675C2">
      <w:pPr>
        <w:spacing w:line="240" w:lineRule="atLeast"/>
        <w:ind w:firstLine="709"/>
        <w:jc w:val="both"/>
        <w:rPr>
          <w:sz w:val="28"/>
          <w:szCs w:val="28"/>
        </w:rPr>
      </w:pPr>
      <w:r w:rsidRPr="00D2233E">
        <w:rPr>
          <w:sz w:val="28"/>
          <w:szCs w:val="28"/>
        </w:rPr>
        <w:t>2</w:t>
      </w:r>
      <w:r w:rsidR="009675C2" w:rsidRPr="00D2233E">
        <w:rPr>
          <w:sz w:val="28"/>
          <w:szCs w:val="28"/>
        </w:rPr>
        <w:t>.</w:t>
      </w:r>
      <w:r w:rsidR="00E40806" w:rsidRPr="00D2233E">
        <w:rPr>
          <w:sz w:val="28"/>
          <w:szCs w:val="28"/>
        </w:rPr>
        <w:t xml:space="preserve"> </w:t>
      </w:r>
      <w:r w:rsidR="009675C2" w:rsidRPr="00D2233E">
        <w:rPr>
          <w:sz w:val="28"/>
          <w:szCs w:val="28"/>
        </w:rPr>
        <w:t>Контроль за исполнением настоящего</w:t>
      </w:r>
      <w:r w:rsidR="0055081A" w:rsidRPr="00D2233E">
        <w:rPr>
          <w:sz w:val="28"/>
          <w:szCs w:val="28"/>
        </w:rPr>
        <w:t xml:space="preserve"> распоряжения возл</w:t>
      </w:r>
      <w:r w:rsidR="00493840" w:rsidRPr="00D2233E">
        <w:rPr>
          <w:sz w:val="28"/>
          <w:szCs w:val="28"/>
        </w:rPr>
        <w:t>ожить</w:t>
      </w:r>
      <w:r w:rsidR="0055081A" w:rsidRPr="00D2233E">
        <w:rPr>
          <w:sz w:val="28"/>
          <w:szCs w:val="28"/>
        </w:rPr>
        <w:t xml:space="preserve"> </w:t>
      </w:r>
      <w:r w:rsidR="00D2233E">
        <w:rPr>
          <w:sz w:val="28"/>
          <w:szCs w:val="28"/>
        </w:rPr>
        <w:br/>
      </w:r>
      <w:r w:rsidR="0055081A" w:rsidRPr="00D2233E">
        <w:rPr>
          <w:sz w:val="28"/>
          <w:szCs w:val="28"/>
        </w:rPr>
        <w:t>на</w:t>
      </w:r>
      <w:r w:rsidR="00493840" w:rsidRPr="00D2233E">
        <w:rPr>
          <w:sz w:val="28"/>
          <w:szCs w:val="28"/>
        </w:rPr>
        <w:t xml:space="preserve"> </w:t>
      </w:r>
      <w:r w:rsidR="00AE3C21" w:rsidRPr="009675C2">
        <w:rPr>
          <w:sz w:val="27"/>
          <w:szCs w:val="27"/>
        </w:rPr>
        <w:t xml:space="preserve">заместителя </w:t>
      </w:r>
      <w:r w:rsidR="00AE3C21">
        <w:rPr>
          <w:sz w:val="27"/>
          <w:szCs w:val="27"/>
        </w:rPr>
        <w:t xml:space="preserve">Главы </w:t>
      </w:r>
      <w:r w:rsidR="00493840" w:rsidRPr="00D2233E">
        <w:rPr>
          <w:sz w:val="28"/>
          <w:szCs w:val="28"/>
        </w:rPr>
        <w:t xml:space="preserve">местной администрации внутригородского муниципального образования города Севастополя </w:t>
      </w:r>
      <w:r w:rsidR="009675C2" w:rsidRPr="00D2233E">
        <w:rPr>
          <w:sz w:val="28"/>
          <w:szCs w:val="28"/>
        </w:rPr>
        <w:t>Г</w:t>
      </w:r>
      <w:r w:rsidR="00493840" w:rsidRPr="00D2233E">
        <w:rPr>
          <w:sz w:val="28"/>
          <w:szCs w:val="28"/>
        </w:rPr>
        <w:t>агаринский муниципальный округ</w:t>
      </w:r>
      <w:r w:rsidR="00F51E12" w:rsidRPr="00D2233E">
        <w:rPr>
          <w:sz w:val="28"/>
          <w:szCs w:val="28"/>
        </w:rPr>
        <w:t xml:space="preserve"> </w:t>
      </w:r>
      <w:proofErr w:type="gramStart"/>
      <w:r w:rsidR="00AE3C21">
        <w:rPr>
          <w:sz w:val="28"/>
          <w:szCs w:val="28"/>
        </w:rPr>
        <w:t>( О.</w:t>
      </w:r>
      <w:proofErr w:type="gramEnd"/>
      <w:r w:rsidR="00AE3C21">
        <w:rPr>
          <w:sz w:val="28"/>
          <w:szCs w:val="28"/>
        </w:rPr>
        <w:t xml:space="preserve"> В. </w:t>
      </w:r>
      <w:proofErr w:type="spellStart"/>
      <w:r w:rsidR="00AE3C21">
        <w:rPr>
          <w:sz w:val="28"/>
          <w:szCs w:val="28"/>
        </w:rPr>
        <w:t>Гомонец</w:t>
      </w:r>
      <w:proofErr w:type="spellEnd"/>
      <w:r w:rsidR="00D93E3A">
        <w:rPr>
          <w:sz w:val="28"/>
          <w:szCs w:val="28"/>
        </w:rPr>
        <w:t>)</w:t>
      </w:r>
      <w:r w:rsidR="009675C2" w:rsidRPr="00D2233E">
        <w:rPr>
          <w:sz w:val="28"/>
          <w:szCs w:val="28"/>
        </w:rPr>
        <w:t xml:space="preserve">. </w:t>
      </w:r>
    </w:p>
    <w:p w:rsidR="009675C2" w:rsidRPr="00D2233E" w:rsidRDefault="00EE18B6" w:rsidP="00302B4B">
      <w:pPr>
        <w:pStyle w:val="ab"/>
        <w:spacing w:line="240" w:lineRule="atLeast"/>
        <w:ind w:left="0" w:firstLine="709"/>
        <w:jc w:val="both"/>
        <w:rPr>
          <w:sz w:val="28"/>
          <w:szCs w:val="28"/>
        </w:rPr>
      </w:pPr>
      <w:r w:rsidRPr="00D2233E">
        <w:rPr>
          <w:sz w:val="28"/>
          <w:szCs w:val="28"/>
        </w:rPr>
        <w:t xml:space="preserve">3. Настоящее распоряжение разместить на </w:t>
      </w:r>
      <w:r w:rsidRPr="00D2233E">
        <w:rPr>
          <w:bCs/>
          <w:sz w:val="28"/>
          <w:szCs w:val="28"/>
        </w:rPr>
        <w:t>официальном сайте</w:t>
      </w:r>
      <w:r w:rsidR="002E0D5A" w:rsidRPr="00D2233E">
        <w:rPr>
          <w:bCs/>
          <w:sz w:val="28"/>
          <w:szCs w:val="28"/>
        </w:rPr>
        <w:t xml:space="preserve"> внутригородского муниципального образования</w:t>
      </w:r>
      <w:r w:rsidRPr="00D2233E">
        <w:rPr>
          <w:bCs/>
          <w:sz w:val="28"/>
          <w:szCs w:val="28"/>
        </w:rPr>
        <w:t xml:space="preserve"> </w:t>
      </w:r>
      <w:r w:rsidR="00302B4B" w:rsidRPr="00D2233E">
        <w:rPr>
          <w:bCs/>
          <w:sz w:val="28"/>
          <w:szCs w:val="28"/>
        </w:rPr>
        <w:t>Гагаринск</w:t>
      </w:r>
      <w:r w:rsidR="002E0D5A" w:rsidRPr="00D2233E">
        <w:rPr>
          <w:bCs/>
          <w:sz w:val="28"/>
          <w:szCs w:val="28"/>
        </w:rPr>
        <w:t>ий</w:t>
      </w:r>
      <w:r w:rsidR="00302B4B" w:rsidRPr="00D2233E">
        <w:rPr>
          <w:bCs/>
          <w:sz w:val="28"/>
          <w:szCs w:val="28"/>
        </w:rPr>
        <w:t xml:space="preserve"> муниципальн</w:t>
      </w:r>
      <w:r w:rsidR="002E0D5A" w:rsidRPr="00D2233E">
        <w:rPr>
          <w:bCs/>
          <w:sz w:val="28"/>
          <w:szCs w:val="28"/>
        </w:rPr>
        <w:t>ый</w:t>
      </w:r>
      <w:r w:rsidR="00302B4B" w:rsidRPr="00D2233E">
        <w:rPr>
          <w:bCs/>
          <w:sz w:val="28"/>
          <w:szCs w:val="28"/>
        </w:rPr>
        <w:t xml:space="preserve"> округ (www.vmogagarinskiy.ru) в информационно-телекоммуникационной сети Интернет</w:t>
      </w:r>
      <w:r w:rsidR="00917B7B" w:rsidRPr="00D2233E">
        <w:rPr>
          <w:bCs/>
          <w:sz w:val="28"/>
          <w:szCs w:val="28"/>
        </w:rPr>
        <w:t>.</w:t>
      </w:r>
    </w:p>
    <w:p w:rsidR="005C7ED7" w:rsidRPr="00D2233E" w:rsidRDefault="005C7ED7" w:rsidP="0055081A">
      <w:pPr>
        <w:spacing w:line="240" w:lineRule="atLeast"/>
        <w:ind w:left="360"/>
        <w:jc w:val="both"/>
        <w:rPr>
          <w:sz w:val="28"/>
          <w:szCs w:val="28"/>
        </w:rPr>
      </w:pPr>
    </w:p>
    <w:p w:rsidR="0021795C" w:rsidRDefault="0055081A" w:rsidP="00267819">
      <w:pPr>
        <w:rPr>
          <w:sz w:val="28"/>
          <w:szCs w:val="28"/>
        </w:rPr>
      </w:pPr>
      <w:r w:rsidRPr="00D2233E">
        <w:rPr>
          <w:sz w:val="28"/>
          <w:szCs w:val="28"/>
        </w:rPr>
        <w:t>Гл</w:t>
      </w:r>
      <w:r w:rsidR="00267819" w:rsidRPr="00D2233E">
        <w:rPr>
          <w:sz w:val="28"/>
          <w:szCs w:val="28"/>
        </w:rPr>
        <w:t>ава</w:t>
      </w:r>
      <w:r w:rsidR="00EF0E2B" w:rsidRPr="00D2233E">
        <w:rPr>
          <w:sz w:val="28"/>
          <w:szCs w:val="28"/>
        </w:rPr>
        <w:t xml:space="preserve"> </w:t>
      </w:r>
      <w:r w:rsidR="00267819" w:rsidRPr="00D2233E">
        <w:rPr>
          <w:sz w:val="28"/>
          <w:szCs w:val="28"/>
        </w:rPr>
        <w:t>внутригородского муниципального</w:t>
      </w:r>
    </w:p>
    <w:p w:rsidR="0021795C" w:rsidRDefault="00267819" w:rsidP="00267819">
      <w:pPr>
        <w:rPr>
          <w:sz w:val="28"/>
          <w:szCs w:val="28"/>
        </w:rPr>
      </w:pPr>
      <w:r w:rsidRPr="00D2233E">
        <w:rPr>
          <w:sz w:val="28"/>
          <w:szCs w:val="28"/>
        </w:rPr>
        <w:t>образования</w:t>
      </w:r>
      <w:r w:rsidR="005B5139" w:rsidRPr="00D2233E">
        <w:rPr>
          <w:sz w:val="28"/>
          <w:szCs w:val="28"/>
        </w:rPr>
        <w:t>,</w:t>
      </w:r>
      <w:r w:rsidRPr="00D2233E">
        <w:rPr>
          <w:sz w:val="28"/>
          <w:szCs w:val="28"/>
        </w:rPr>
        <w:t xml:space="preserve"> </w:t>
      </w:r>
      <w:r w:rsidR="00F45382" w:rsidRPr="00D2233E">
        <w:rPr>
          <w:sz w:val="28"/>
          <w:szCs w:val="28"/>
        </w:rPr>
        <w:t>и</w:t>
      </w:r>
      <w:r w:rsidRPr="00D2233E">
        <w:rPr>
          <w:sz w:val="28"/>
          <w:szCs w:val="28"/>
        </w:rPr>
        <w:t xml:space="preserve">сполняющий полномочия </w:t>
      </w:r>
    </w:p>
    <w:p w:rsidR="0021795C" w:rsidRDefault="00267819" w:rsidP="00267819">
      <w:pPr>
        <w:rPr>
          <w:sz w:val="28"/>
          <w:szCs w:val="28"/>
        </w:rPr>
      </w:pPr>
      <w:r w:rsidRPr="00D2233E">
        <w:rPr>
          <w:sz w:val="28"/>
          <w:szCs w:val="28"/>
        </w:rPr>
        <w:t>председателя Совета,</w:t>
      </w:r>
      <w:r w:rsidR="0021795C">
        <w:rPr>
          <w:sz w:val="28"/>
          <w:szCs w:val="28"/>
        </w:rPr>
        <w:t xml:space="preserve"> </w:t>
      </w:r>
      <w:r w:rsidRPr="00D2233E">
        <w:rPr>
          <w:sz w:val="28"/>
          <w:szCs w:val="28"/>
        </w:rPr>
        <w:t xml:space="preserve">Глава </w:t>
      </w:r>
    </w:p>
    <w:p w:rsidR="00267819" w:rsidRPr="00D2233E" w:rsidRDefault="00267819" w:rsidP="00267819">
      <w:pPr>
        <w:rPr>
          <w:sz w:val="28"/>
          <w:szCs w:val="28"/>
        </w:rPr>
      </w:pPr>
      <w:r w:rsidRPr="00D2233E">
        <w:rPr>
          <w:sz w:val="28"/>
          <w:szCs w:val="28"/>
        </w:rPr>
        <w:t>местной администрации</w:t>
      </w:r>
      <w:r w:rsidRPr="00D2233E">
        <w:rPr>
          <w:sz w:val="28"/>
          <w:szCs w:val="28"/>
        </w:rPr>
        <w:tab/>
      </w:r>
      <w:r w:rsidRPr="00D2233E">
        <w:rPr>
          <w:sz w:val="28"/>
          <w:szCs w:val="28"/>
        </w:rPr>
        <w:tab/>
      </w:r>
      <w:r w:rsidRPr="00D2233E">
        <w:rPr>
          <w:sz w:val="28"/>
          <w:szCs w:val="28"/>
        </w:rPr>
        <w:tab/>
      </w:r>
      <w:r w:rsidRPr="00D2233E">
        <w:rPr>
          <w:sz w:val="28"/>
          <w:szCs w:val="28"/>
        </w:rPr>
        <w:tab/>
      </w:r>
      <w:r w:rsidR="00D0163B" w:rsidRPr="00D2233E">
        <w:rPr>
          <w:sz w:val="28"/>
          <w:szCs w:val="28"/>
        </w:rPr>
        <w:t xml:space="preserve">    </w:t>
      </w:r>
      <w:r w:rsidR="0021795C">
        <w:rPr>
          <w:sz w:val="28"/>
          <w:szCs w:val="28"/>
        </w:rPr>
        <w:t xml:space="preserve"> </w:t>
      </w:r>
      <w:r w:rsidR="009675C2" w:rsidRPr="00D2233E">
        <w:rPr>
          <w:sz w:val="28"/>
          <w:szCs w:val="28"/>
        </w:rPr>
        <w:t xml:space="preserve"> </w:t>
      </w:r>
      <w:r w:rsidR="007D64D5" w:rsidRPr="00D2233E">
        <w:rPr>
          <w:sz w:val="28"/>
          <w:szCs w:val="28"/>
        </w:rPr>
        <w:t xml:space="preserve">   </w:t>
      </w:r>
      <w:r w:rsidR="0021795C">
        <w:rPr>
          <w:sz w:val="28"/>
          <w:szCs w:val="28"/>
        </w:rPr>
        <w:t xml:space="preserve">        </w:t>
      </w:r>
      <w:r w:rsidR="007D64D5" w:rsidRPr="00D2233E">
        <w:rPr>
          <w:sz w:val="28"/>
          <w:szCs w:val="28"/>
        </w:rPr>
        <w:t xml:space="preserve">   </w:t>
      </w:r>
      <w:r w:rsidR="00823894" w:rsidRPr="00D2233E">
        <w:rPr>
          <w:sz w:val="28"/>
          <w:szCs w:val="28"/>
        </w:rPr>
        <w:t xml:space="preserve">   </w:t>
      </w:r>
      <w:r w:rsidR="007D64D5" w:rsidRPr="00D2233E">
        <w:rPr>
          <w:sz w:val="28"/>
          <w:szCs w:val="28"/>
        </w:rPr>
        <w:t xml:space="preserve"> </w:t>
      </w:r>
      <w:r w:rsidR="00D0163B" w:rsidRPr="00D2233E">
        <w:rPr>
          <w:sz w:val="28"/>
          <w:szCs w:val="28"/>
        </w:rPr>
        <w:t xml:space="preserve"> </w:t>
      </w:r>
      <w:r w:rsidRPr="00D2233E">
        <w:rPr>
          <w:sz w:val="28"/>
          <w:szCs w:val="28"/>
        </w:rPr>
        <w:t>А. Ю. Ярусов</w:t>
      </w:r>
    </w:p>
    <w:sectPr w:rsidR="00267819" w:rsidRPr="00D2233E" w:rsidSect="00ED52C0">
      <w:headerReference w:type="default" r:id="rId9"/>
      <w:headerReference w:type="first" r:id="rId10"/>
      <w:pgSz w:w="11906" w:h="16838"/>
      <w:pgMar w:top="1134" w:right="70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AA" w:rsidRDefault="004F43AA" w:rsidP="004F43AA">
      <w:r>
        <w:separator/>
      </w:r>
    </w:p>
  </w:endnote>
  <w:endnote w:type="continuationSeparator" w:id="0">
    <w:p w:rsidR="004F43AA" w:rsidRDefault="004F43AA" w:rsidP="004F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AA" w:rsidRDefault="004F43AA" w:rsidP="004F43AA">
      <w:r>
        <w:separator/>
      </w:r>
    </w:p>
  </w:footnote>
  <w:footnote w:type="continuationSeparator" w:id="0">
    <w:p w:rsidR="004F43AA" w:rsidRDefault="004F43AA" w:rsidP="004F4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699869"/>
      <w:docPartObj>
        <w:docPartGallery w:val="Page Numbers (Top of Page)"/>
        <w:docPartUnique/>
      </w:docPartObj>
    </w:sdtPr>
    <w:sdtEndPr/>
    <w:sdtContent>
      <w:p w:rsidR="00ED52C0" w:rsidRDefault="00ED52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E46">
          <w:rPr>
            <w:noProof/>
          </w:rPr>
          <w:t>2</w:t>
        </w:r>
        <w:r>
          <w:fldChar w:fldCharType="end"/>
        </w:r>
      </w:p>
    </w:sdtContent>
  </w:sdt>
  <w:p w:rsidR="00ED52C0" w:rsidRDefault="00ED52C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C0" w:rsidRDefault="00ED52C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519"/>
    <w:multiLevelType w:val="hybridMultilevel"/>
    <w:tmpl w:val="500C36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52739"/>
    <w:multiLevelType w:val="hybridMultilevel"/>
    <w:tmpl w:val="EB2E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208C8"/>
    <w:multiLevelType w:val="hybridMultilevel"/>
    <w:tmpl w:val="10644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E6"/>
    <w:rsid w:val="0000013E"/>
    <w:rsid w:val="000065C2"/>
    <w:rsid w:val="00016909"/>
    <w:rsid w:val="000245DE"/>
    <w:rsid w:val="00044548"/>
    <w:rsid w:val="000544D2"/>
    <w:rsid w:val="0005617C"/>
    <w:rsid w:val="00076AB8"/>
    <w:rsid w:val="00091936"/>
    <w:rsid w:val="00097498"/>
    <w:rsid w:val="000A01BE"/>
    <w:rsid w:val="000A639C"/>
    <w:rsid w:val="000D2984"/>
    <w:rsid w:val="000E6339"/>
    <w:rsid w:val="000F482A"/>
    <w:rsid w:val="00101FD5"/>
    <w:rsid w:val="0010374E"/>
    <w:rsid w:val="00132BF0"/>
    <w:rsid w:val="0015431E"/>
    <w:rsid w:val="00155234"/>
    <w:rsid w:val="0015551A"/>
    <w:rsid w:val="001636E1"/>
    <w:rsid w:val="00182000"/>
    <w:rsid w:val="00187852"/>
    <w:rsid w:val="001B10C1"/>
    <w:rsid w:val="001B5B67"/>
    <w:rsid w:val="001D7CB4"/>
    <w:rsid w:val="001F3DF6"/>
    <w:rsid w:val="001F7AB6"/>
    <w:rsid w:val="0021795C"/>
    <w:rsid w:val="0022076E"/>
    <w:rsid w:val="002237DE"/>
    <w:rsid w:val="002340CD"/>
    <w:rsid w:val="002461D7"/>
    <w:rsid w:val="0025094F"/>
    <w:rsid w:val="00254781"/>
    <w:rsid w:val="0026274A"/>
    <w:rsid w:val="00267819"/>
    <w:rsid w:val="0028687B"/>
    <w:rsid w:val="00286C96"/>
    <w:rsid w:val="00296B82"/>
    <w:rsid w:val="002A57D0"/>
    <w:rsid w:val="002E0D5A"/>
    <w:rsid w:val="00302B4B"/>
    <w:rsid w:val="0031302C"/>
    <w:rsid w:val="00352BD2"/>
    <w:rsid w:val="00364E01"/>
    <w:rsid w:val="00391658"/>
    <w:rsid w:val="003A49A0"/>
    <w:rsid w:val="003B03E4"/>
    <w:rsid w:val="003B6F15"/>
    <w:rsid w:val="003C6626"/>
    <w:rsid w:val="003D3B96"/>
    <w:rsid w:val="003D5746"/>
    <w:rsid w:val="003F7D3B"/>
    <w:rsid w:val="00430C05"/>
    <w:rsid w:val="004377D3"/>
    <w:rsid w:val="00465B0E"/>
    <w:rsid w:val="00470E86"/>
    <w:rsid w:val="0048341E"/>
    <w:rsid w:val="00485B48"/>
    <w:rsid w:val="00486B7B"/>
    <w:rsid w:val="00493840"/>
    <w:rsid w:val="00494DF6"/>
    <w:rsid w:val="00495D21"/>
    <w:rsid w:val="004C28D4"/>
    <w:rsid w:val="004D45D1"/>
    <w:rsid w:val="004D700D"/>
    <w:rsid w:val="004E2F7E"/>
    <w:rsid w:val="004F3F33"/>
    <w:rsid w:val="004F43AA"/>
    <w:rsid w:val="0055081A"/>
    <w:rsid w:val="00551B9E"/>
    <w:rsid w:val="00554396"/>
    <w:rsid w:val="00565904"/>
    <w:rsid w:val="005723A0"/>
    <w:rsid w:val="0059385D"/>
    <w:rsid w:val="005A03EF"/>
    <w:rsid w:val="005B5139"/>
    <w:rsid w:val="005B7E9A"/>
    <w:rsid w:val="005C7ED7"/>
    <w:rsid w:val="005D377D"/>
    <w:rsid w:val="005D53C0"/>
    <w:rsid w:val="005E0892"/>
    <w:rsid w:val="005E64E6"/>
    <w:rsid w:val="00600434"/>
    <w:rsid w:val="00607E46"/>
    <w:rsid w:val="006472F4"/>
    <w:rsid w:val="00677498"/>
    <w:rsid w:val="00684F09"/>
    <w:rsid w:val="00696A9E"/>
    <w:rsid w:val="00697358"/>
    <w:rsid w:val="006A4FEC"/>
    <w:rsid w:val="006C5EB9"/>
    <w:rsid w:val="006C705A"/>
    <w:rsid w:val="006E2372"/>
    <w:rsid w:val="006F46F4"/>
    <w:rsid w:val="00702B81"/>
    <w:rsid w:val="00703749"/>
    <w:rsid w:val="00704EC3"/>
    <w:rsid w:val="00706DBC"/>
    <w:rsid w:val="0071624F"/>
    <w:rsid w:val="0073628F"/>
    <w:rsid w:val="00743306"/>
    <w:rsid w:val="0074613F"/>
    <w:rsid w:val="0077228D"/>
    <w:rsid w:val="007761CF"/>
    <w:rsid w:val="007D64D5"/>
    <w:rsid w:val="00823894"/>
    <w:rsid w:val="0083511F"/>
    <w:rsid w:val="00840413"/>
    <w:rsid w:val="008644C1"/>
    <w:rsid w:val="008649B1"/>
    <w:rsid w:val="008664FD"/>
    <w:rsid w:val="00866F79"/>
    <w:rsid w:val="00910873"/>
    <w:rsid w:val="00913D75"/>
    <w:rsid w:val="00917B7B"/>
    <w:rsid w:val="00935E5E"/>
    <w:rsid w:val="00942EB5"/>
    <w:rsid w:val="009675C2"/>
    <w:rsid w:val="009946E2"/>
    <w:rsid w:val="009956DF"/>
    <w:rsid w:val="009B1E32"/>
    <w:rsid w:val="009B7A93"/>
    <w:rsid w:val="009D7997"/>
    <w:rsid w:val="009E0293"/>
    <w:rsid w:val="009E6ADC"/>
    <w:rsid w:val="009F6359"/>
    <w:rsid w:val="00A06CEA"/>
    <w:rsid w:val="00A1377E"/>
    <w:rsid w:val="00A14F81"/>
    <w:rsid w:val="00A26010"/>
    <w:rsid w:val="00A508B5"/>
    <w:rsid w:val="00A53CFE"/>
    <w:rsid w:val="00A772D1"/>
    <w:rsid w:val="00A905F5"/>
    <w:rsid w:val="00AA04B3"/>
    <w:rsid w:val="00AA15A9"/>
    <w:rsid w:val="00AA6E63"/>
    <w:rsid w:val="00AB3724"/>
    <w:rsid w:val="00AE1758"/>
    <w:rsid w:val="00AE3C21"/>
    <w:rsid w:val="00B14F5E"/>
    <w:rsid w:val="00B50BF2"/>
    <w:rsid w:val="00B51794"/>
    <w:rsid w:val="00B53246"/>
    <w:rsid w:val="00B5714E"/>
    <w:rsid w:val="00B77CBD"/>
    <w:rsid w:val="00B826AD"/>
    <w:rsid w:val="00BB790E"/>
    <w:rsid w:val="00BE59A2"/>
    <w:rsid w:val="00C27DE6"/>
    <w:rsid w:val="00C5587A"/>
    <w:rsid w:val="00C649F0"/>
    <w:rsid w:val="00CD2D1B"/>
    <w:rsid w:val="00CD7FC7"/>
    <w:rsid w:val="00CF0A29"/>
    <w:rsid w:val="00CF686F"/>
    <w:rsid w:val="00D0163B"/>
    <w:rsid w:val="00D1554C"/>
    <w:rsid w:val="00D21FE7"/>
    <w:rsid w:val="00D2233E"/>
    <w:rsid w:val="00D54284"/>
    <w:rsid w:val="00D8294D"/>
    <w:rsid w:val="00D93E3A"/>
    <w:rsid w:val="00DA6EE1"/>
    <w:rsid w:val="00DC1096"/>
    <w:rsid w:val="00DC1597"/>
    <w:rsid w:val="00DC1817"/>
    <w:rsid w:val="00DD0D52"/>
    <w:rsid w:val="00DD2DD6"/>
    <w:rsid w:val="00DE0018"/>
    <w:rsid w:val="00DF31C3"/>
    <w:rsid w:val="00E05091"/>
    <w:rsid w:val="00E0792E"/>
    <w:rsid w:val="00E35605"/>
    <w:rsid w:val="00E40806"/>
    <w:rsid w:val="00E506C2"/>
    <w:rsid w:val="00EA2F63"/>
    <w:rsid w:val="00EC181E"/>
    <w:rsid w:val="00ED1922"/>
    <w:rsid w:val="00ED1ED5"/>
    <w:rsid w:val="00ED52C0"/>
    <w:rsid w:val="00EE18B6"/>
    <w:rsid w:val="00EF0CDA"/>
    <w:rsid w:val="00EF0E2B"/>
    <w:rsid w:val="00F0308B"/>
    <w:rsid w:val="00F06B36"/>
    <w:rsid w:val="00F44618"/>
    <w:rsid w:val="00F45382"/>
    <w:rsid w:val="00F4772C"/>
    <w:rsid w:val="00F51E12"/>
    <w:rsid w:val="00F86A35"/>
    <w:rsid w:val="00F87005"/>
    <w:rsid w:val="00F90904"/>
    <w:rsid w:val="00FA06A2"/>
    <w:rsid w:val="00FB3917"/>
    <w:rsid w:val="00FC75CE"/>
    <w:rsid w:val="00FD389F"/>
    <w:rsid w:val="00FF2CE3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7AB0B1-45F7-47C4-9EBC-02DCEF24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004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1E6"/>
    <w:pPr>
      <w:widowControl/>
      <w:autoSpaceDE/>
      <w:autoSpaceDN/>
      <w:adjustRightInd/>
      <w:ind w:right="76"/>
    </w:pPr>
    <w:rPr>
      <w:color w:val="000000"/>
      <w:sz w:val="28"/>
      <w:szCs w:val="24"/>
    </w:rPr>
  </w:style>
  <w:style w:type="character" w:customStyle="1" w:styleId="a4">
    <w:name w:val="Основной текст Знак"/>
    <w:link w:val="a3"/>
    <w:rsid w:val="00FF41E6"/>
    <w:rPr>
      <w:color w:val="000000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FF41E6"/>
    <w:rPr>
      <w:rFonts w:cs="Times New Roman"/>
    </w:rPr>
  </w:style>
  <w:style w:type="character" w:styleId="a5">
    <w:name w:val="Hyperlink"/>
    <w:semiHidden/>
    <w:rsid w:val="00FF41E6"/>
    <w:rPr>
      <w:rFonts w:cs="Times New Roman"/>
      <w:color w:val="0000FF"/>
      <w:u w:val="single"/>
    </w:rPr>
  </w:style>
  <w:style w:type="paragraph" w:customStyle="1" w:styleId="11">
    <w:name w:val="Без интервала1"/>
    <w:rsid w:val="00FF41E6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8351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004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600434"/>
    <w:rPr>
      <w:i/>
      <w:iCs/>
    </w:rPr>
  </w:style>
  <w:style w:type="paragraph" w:styleId="a8">
    <w:name w:val="Body Text Indent"/>
    <w:basedOn w:val="a"/>
    <w:link w:val="a9"/>
    <w:semiHidden/>
    <w:unhideWhenUsed/>
    <w:rsid w:val="00D0163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0163B"/>
  </w:style>
  <w:style w:type="paragraph" w:styleId="aa">
    <w:name w:val="Normal (Web)"/>
    <w:basedOn w:val="a"/>
    <w:rsid w:val="00D016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5D53C0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55081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55081A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4F3F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4F43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F43AA"/>
  </w:style>
  <w:style w:type="paragraph" w:styleId="af1">
    <w:name w:val="footer"/>
    <w:basedOn w:val="a"/>
    <w:link w:val="af2"/>
    <w:unhideWhenUsed/>
    <w:rsid w:val="004F43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F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7234-13A7-4FF3-A1E6-02CBFEAD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finotdel</cp:lastModifiedBy>
  <cp:revision>84</cp:revision>
  <cp:lastPrinted>2022-04-26T09:19:00Z</cp:lastPrinted>
  <dcterms:created xsi:type="dcterms:W3CDTF">2018-06-15T13:41:00Z</dcterms:created>
  <dcterms:modified xsi:type="dcterms:W3CDTF">2022-05-11T13:20:00Z</dcterms:modified>
</cp:coreProperties>
</file>